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7160C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 style="mso-next-textbox:#_x0000_s1026"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BF2D9D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F222EC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F222EC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F222EC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75-10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72-40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57-40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73-60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24-20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59-50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58-30=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45-30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67-10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77-50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64-50</w:t>
      </w:r>
      <w:r w:rsidRPr="002408DF">
        <w:rPr>
          <w:sz w:val="32"/>
        </w:rPr>
        <w:t>=</w:t>
      </w:r>
    </w:p>
    <w:p w:rsidR="00BF4C53" w:rsidRPr="00BF2D9D" w:rsidRDefault="00BF2D9D" w:rsidP="002408DF">
      <w:pPr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2408DF" w:rsidRDefault="007160CA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 style="mso-next-textbox:#_x0000_s1029"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E51881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</w:t>
                  </w:r>
                  <w:r w:rsidR="00F222EC">
                    <w:rPr>
                      <w:b/>
                      <w:color w:val="FF0000"/>
                      <w:sz w:val="24"/>
                    </w:rPr>
                    <w:t>nombres à 2 chiffres. (</w:t>
                  </w:r>
                  <w:proofErr w:type="gramStart"/>
                  <w:r w:rsidR="00F222EC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F222EC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75-10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72-40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57-40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73-60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24-20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59-50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58-30=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45-30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67-10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77-50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64-50</w:t>
      </w:r>
      <w:r w:rsidRPr="002408DF">
        <w:rPr>
          <w:sz w:val="32"/>
        </w:rPr>
        <w:t>=</w:t>
      </w:r>
    </w:p>
    <w:p w:rsidR="00BF2D9D" w:rsidRDefault="00BF2D9D" w:rsidP="00BF2D9D">
      <w:pPr>
        <w:jc w:val="center"/>
        <w:rPr>
          <w:sz w:val="14"/>
        </w:rPr>
      </w:pPr>
      <w:hyperlink r:id="rId5" w:history="1">
        <w:r w:rsidRPr="00F43151">
          <w:rPr>
            <w:rStyle w:val="Lienhypertexte"/>
            <w:sz w:val="14"/>
          </w:rPr>
          <w:t>http://lewebpedagogique.com/strategiescalcul/</w:t>
        </w:r>
      </w:hyperlink>
    </w:p>
    <w:p w:rsidR="00BF2D9D" w:rsidRPr="00BF2D9D" w:rsidRDefault="00BF2D9D" w:rsidP="00BF2D9D">
      <w:pPr>
        <w:jc w:val="center"/>
        <w:rPr>
          <w:sz w:val="14"/>
        </w:rPr>
      </w:pPr>
    </w:p>
    <w:p w:rsidR="00BF2D9D" w:rsidRDefault="00BF2D9D" w:rsidP="00BF2D9D">
      <w:r>
        <w:rPr>
          <w:noProof/>
          <w:lang w:eastAsia="fr-FR"/>
        </w:rPr>
        <w:lastRenderedPageBreak/>
        <w:pict>
          <v:shape id="_x0000_s1031" type="#_x0000_t202" style="position:absolute;margin-left:-9pt;margin-top:-.4pt;width:255.65pt;height:42.5pt;z-index:251667456;mso-width-relative:margin;mso-height-relative:margin" strokecolor="red" strokeweight="1pt">
            <v:textbox style="mso-next-textbox:#_x0000_s1031">
              <w:txbxContent>
                <w:p w:rsidR="00BF2D9D" w:rsidRPr="00705619" w:rsidRDefault="00BF2D9D" w:rsidP="00BF2D9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retirer des dizaines à des nombres </w:t>
                  </w:r>
                  <w:r w:rsidR="00F222EC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F222EC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F222EC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9D" w:rsidRDefault="00BF2D9D" w:rsidP="00BF2D9D"/>
    <w:p w:rsidR="00BF2D9D" w:rsidRPr="002408DF" w:rsidRDefault="00F222EC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75</w:t>
      </w:r>
      <w:r w:rsidR="00BF2D9D">
        <w:rPr>
          <w:sz w:val="32"/>
        </w:rPr>
        <w:t>-10</w:t>
      </w:r>
      <w:r w:rsidR="00BF2D9D" w:rsidRPr="002408DF">
        <w:rPr>
          <w:sz w:val="32"/>
        </w:rPr>
        <w:t>=</w:t>
      </w:r>
      <w:r w:rsidR="00BF2D9D" w:rsidRPr="002408DF">
        <w:rPr>
          <w:sz w:val="32"/>
        </w:rPr>
        <w:tab/>
      </w:r>
      <w:r>
        <w:rPr>
          <w:sz w:val="32"/>
        </w:rPr>
        <w:t>7</w:t>
      </w:r>
      <w:r w:rsidR="00BF2D9D">
        <w:rPr>
          <w:sz w:val="32"/>
        </w:rPr>
        <w:t>2-</w:t>
      </w:r>
      <w:r>
        <w:rPr>
          <w:sz w:val="32"/>
        </w:rPr>
        <w:t>4</w:t>
      </w:r>
      <w:r w:rsidR="00BF2D9D">
        <w:rPr>
          <w:sz w:val="32"/>
        </w:rPr>
        <w:t>0</w:t>
      </w:r>
      <w:r w:rsidR="00BF2D9D" w:rsidRPr="002408DF">
        <w:rPr>
          <w:sz w:val="32"/>
        </w:rPr>
        <w:t>=</w:t>
      </w:r>
    </w:p>
    <w:p w:rsidR="00BF2D9D" w:rsidRPr="002408DF" w:rsidRDefault="00F222EC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BF2D9D">
        <w:rPr>
          <w:sz w:val="32"/>
        </w:rPr>
        <w:t>8-40</w:t>
      </w:r>
      <w:r w:rsidR="00BF2D9D" w:rsidRPr="002408DF">
        <w:rPr>
          <w:sz w:val="32"/>
        </w:rPr>
        <w:t>=</w:t>
      </w:r>
      <w:r w:rsidR="00BF2D9D" w:rsidRPr="002408DF">
        <w:rPr>
          <w:sz w:val="32"/>
        </w:rPr>
        <w:tab/>
      </w:r>
      <w:r w:rsidR="00BF2D9D">
        <w:rPr>
          <w:sz w:val="32"/>
        </w:rPr>
        <w:t>57-40</w:t>
      </w:r>
      <w:r w:rsidR="00BF2D9D" w:rsidRPr="002408DF">
        <w:rPr>
          <w:sz w:val="32"/>
        </w:rPr>
        <w:t>=</w:t>
      </w:r>
    </w:p>
    <w:p w:rsidR="00BF2D9D" w:rsidRPr="002408DF" w:rsidRDefault="00F222EC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BF2D9D">
        <w:rPr>
          <w:sz w:val="32"/>
        </w:rPr>
        <w:t>3-</w:t>
      </w:r>
      <w:r>
        <w:rPr>
          <w:sz w:val="32"/>
        </w:rPr>
        <w:t>6</w:t>
      </w:r>
      <w:r w:rsidR="00BF2D9D">
        <w:rPr>
          <w:sz w:val="32"/>
        </w:rPr>
        <w:t>0</w:t>
      </w:r>
      <w:r w:rsidR="00BF2D9D" w:rsidRPr="002408DF">
        <w:rPr>
          <w:sz w:val="32"/>
        </w:rPr>
        <w:t>=</w:t>
      </w:r>
      <w:r w:rsidR="00BF2D9D" w:rsidRPr="002408DF">
        <w:rPr>
          <w:sz w:val="32"/>
        </w:rPr>
        <w:tab/>
      </w:r>
      <w:r w:rsidR="00BF2D9D">
        <w:rPr>
          <w:sz w:val="32"/>
        </w:rPr>
        <w:t>2</w:t>
      </w:r>
      <w:r>
        <w:rPr>
          <w:sz w:val="32"/>
        </w:rPr>
        <w:t>4</w:t>
      </w:r>
      <w:r w:rsidR="00BF2D9D">
        <w:rPr>
          <w:sz w:val="32"/>
        </w:rPr>
        <w:t>-20</w:t>
      </w:r>
      <w:r w:rsidR="00BF2D9D" w:rsidRPr="002408DF">
        <w:rPr>
          <w:sz w:val="32"/>
        </w:rPr>
        <w:t>=</w:t>
      </w:r>
    </w:p>
    <w:p w:rsidR="00BF2D9D" w:rsidRPr="002408DF" w:rsidRDefault="00F222EC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BF2D9D">
        <w:rPr>
          <w:sz w:val="32"/>
        </w:rPr>
        <w:t>9-</w:t>
      </w:r>
      <w:r>
        <w:rPr>
          <w:sz w:val="32"/>
        </w:rPr>
        <w:t>5</w:t>
      </w:r>
      <w:r w:rsidR="00BF2D9D">
        <w:rPr>
          <w:sz w:val="32"/>
        </w:rPr>
        <w:t>0</w:t>
      </w:r>
      <w:r w:rsidR="00BF2D9D" w:rsidRPr="002408DF">
        <w:rPr>
          <w:sz w:val="32"/>
        </w:rPr>
        <w:t>=</w:t>
      </w:r>
      <w:r w:rsidR="00BF2D9D" w:rsidRPr="002408DF">
        <w:rPr>
          <w:sz w:val="32"/>
        </w:rPr>
        <w:tab/>
      </w:r>
      <w:r>
        <w:rPr>
          <w:sz w:val="32"/>
        </w:rPr>
        <w:t>5</w:t>
      </w:r>
      <w:r w:rsidR="00BF2D9D">
        <w:rPr>
          <w:sz w:val="32"/>
        </w:rPr>
        <w:t>8-</w:t>
      </w:r>
      <w:r>
        <w:rPr>
          <w:sz w:val="32"/>
        </w:rPr>
        <w:t>3</w:t>
      </w:r>
      <w:r w:rsidR="00BF2D9D">
        <w:rPr>
          <w:sz w:val="32"/>
        </w:rPr>
        <w:t>0=</w:t>
      </w:r>
    </w:p>
    <w:p w:rsidR="00BF2D9D" w:rsidRPr="002408DF" w:rsidRDefault="00BF2D9D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45-</w:t>
      </w:r>
      <w:r w:rsidR="00F222EC">
        <w:rPr>
          <w:sz w:val="32"/>
        </w:rPr>
        <w:t>3</w:t>
      </w:r>
      <w:r>
        <w:rPr>
          <w:sz w:val="32"/>
        </w:rPr>
        <w:t>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F222EC">
        <w:rPr>
          <w:sz w:val="32"/>
        </w:rPr>
        <w:t>6</w:t>
      </w:r>
      <w:r>
        <w:rPr>
          <w:sz w:val="32"/>
        </w:rPr>
        <w:t>7-</w:t>
      </w:r>
      <w:r w:rsidR="00F222EC">
        <w:rPr>
          <w:sz w:val="32"/>
        </w:rPr>
        <w:t>1</w:t>
      </w:r>
      <w:r>
        <w:rPr>
          <w:sz w:val="32"/>
        </w:rPr>
        <w:t>0</w:t>
      </w:r>
      <w:r w:rsidRPr="002408DF">
        <w:rPr>
          <w:sz w:val="32"/>
        </w:rPr>
        <w:t>=</w:t>
      </w:r>
    </w:p>
    <w:p w:rsidR="00BF2D9D" w:rsidRPr="002408DF" w:rsidRDefault="00F222EC" w:rsidP="00BF2D9D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BF2D9D">
        <w:rPr>
          <w:sz w:val="32"/>
        </w:rPr>
        <w:t>7-</w:t>
      </w:r>
      <w:r>
        <w:rPr>
          <w:sz w:val="32"/>
        </w:rPr>
        <w:t>5</w:t>
      </w:r>
      <w:r w:rsidR="00BF2D9D">
        <w:rPr>
          <w:sz w:val="32"/>
        </w:rPr>
        <w:t>0</w:t>
      </w:r>
      <w:r w:rsidR="00BF2D9D" w:rsidRPr="002408DF">
        <w:rPr>
          <w:sz w:val="32"/>
        </w:rPr>
        <w:t>=</w:t>
      </w:r>
      <w:r w:rsidR="00BF2D9D" w:rsidRPr="002408DF">
        <w:rPr>
          <w:sz w:val="32"/>
        </w:rPr>
        <w:tab/>
      </w:r>
      <w:r>
        <w:rPr>
          <w:sz w:val="32"/>
        </w:rPr>
        <w:t>6</w:t>
      </w:r>
      <w:r w:rsidR="00BF2D9D">
        <w:rPr>
          <w:sz w:val="32"/>
        </w:rPr>
        <w:t>4-</w:t>
      </w:r>
      <w:r>
        <w:rPr>
          <w:sz w:val="32"/>
        </w:rPr>
        <w:t>5</w:t>
      </w:r>
      <w:r w:rsidR="00BF2D9D">
        <w:rPr>
          <w:sz w:val="32"/>
        </w:rPr>
        <w:t>0</w:t>
      </w:r>
      <w:r w:rsidR="00BF2D9D" w:rsidRPr="002408DF">
        <w:rPr>
          <w:sz w:val="32"/>
        </w:rPr>
        <w:t>=</w:t>
      </w:r>
    </w:p>
    <w:p w:rsidR="00BF2D9D" w:rsidRPr="00BF2D9D" w:rsidRDefault="00BF2D9D" w:rsidP="00BF2D9D">
      <w:pPr>
        <w:jc w:val="center"/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BF2D9D" w:rsidRDefault="00BF2D9D" w:rsidP="00BF2D9D">
      <w:r>
        <w:rPr>
          <w:noProof/>
          <w:lang w:eastAsia="fr-FR"/>
        </w:rPr>
        <w:pict>
          <v:shape id="_x0000_s1032" type="#_x0000_t202" style="position:absolute;margin-left:.85pt;margin-top:3.6pt;width:255.65pt;height:38.5pt;z-index:251669504;mso-width-relative:margin;mso-height-relative:margin" strokecolor="red" strokeweight="1pt">
            <v:textbox style="mso-next-textbox:#_x0000_s1032">
              <w:txbxContent>
                <w:p w:rsidR="00BF2D9D" w:rsidRPr="00705619" w:rsidRDefault="00BF2D9D" w:rsidP="00BF2D9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retirer des </w:t>
                  </w:r>
                  <w:r w:rsidR="00E51881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</w:t>
                  </w:r>
                  <w:r w:rsidR="00F222EC">
                    <w:rPr>
                      <w:b/>
                      <w:color w:val="FF0000"/>
                      <w:sz w:val="24"/>
                    </w:rPr>
                    <w:t>nombres à 2 chiffres. (</w:t>
                  </w:r>
                  <w:proofErr w:type="gramStart"/>
                  <w:r w:rsidR="00F222EC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F222EC">
                    <w:rPr>
                      <w:b/>
                      <w:color w:val="FF0000"/>
                      <w:sz w:val="24"/>
                    </w:rPr>
                    <w:t xml:space="preserve"> 7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BF2D9D" w:rsidRPr="00705619" w:rsidRDefault="00BF2D9D" w:rsidP="00BF2D9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9D" w:rsidRDefault="00BF2D9D" w:rsidP="00BF2D9D"/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75-10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72-40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57-40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73-60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24-20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59-50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58-30=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45-30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67-10</w:t>
      </w:r>
      <w:r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77-50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64-50</w:t>
      </w:r>
      <w:r w:rsidRPr="002408DF">
        <w:rPr>
          <w:sz w:val="32"/>
        </w:rPr>
        <w:t>=</w:t>
      </w:r>
    </w:p>
    <w:p w:rsidR="00BF2D9D" w:rsidRPr="00BF2D9D" w:rsidRDefault="00BF2D9D" w:rsidP="00BF2D9D">
      <w:pPr>
        <w:jc w:val="center"/>
        <w:rPr>
          <w:sz w:val="32"/>
        </w:rPr>
      </w:pPr>
      <w:r w:rsidRPr="00BF2D9D">
        <w:rPr>
          <w:sz w:val="14"/>
        </w:rPr>
        <w:t>http://lewebpedagogique.com/strategiescalcul/</w:t>
      </w:r>
    </w:p>
    <w:sectPr w:rsidR="00BF2D9D" w:rsidRPr="00BF2D9D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130651"/>
    <w:rsid w:val="002408DF"/>
    <w:rsid w:val="00341BA6"/>
    <w:rsid w:val="00490CBF"/>
    <w:rsid w:val="005452E5"/>
    <w:rsid w:val="00705619"/>
    <w:rsid w:val="007160CA"/>
    <w:rsid w:val="007E38AE"/>
    <w:rsid w:val="008E739A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8434A"/>
    <w:rsid w:val="00EA3FCF"/>
    <w:rsid w:val="00EB24E0"/>
    <w:rsid w:val="00EC71B1"/>
    <w:rsid w:val="00ED2D5F"/>
    <w:rsid w:val="00F2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2015-06-02T20:25:00Z</cp:lastPrinted>
  <dcterms:created xsi:type="dcterms:W3CDTF">2015-06-02T20:27:00Z</dcterms:created>
  <dcterms:modified xsi:type="dcterms:W3CDTF">2015-06-02T20:27:00Z</dcterms:modified>
</cp:coreProperties>
</file>